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79" w:rsidRPr="005D0679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>Утверждаю:</w:t>
      </w:r>
    </w:p>
    <w:p w:rsidR="005D0679" w:rsidRDefault="009F6C55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067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D067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5D0679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79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>Самарской области по финансам,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79" w:rsidRPr="0040452E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>экономике и сельскому хозяйству</w:t>
      </w:r>
    </w:p>
    <w:p w:rsidR="005D0679" w:rsidRPr="005D0679" w:rsidRDefault="005D0679" w:rsidP="005D0679">
      <w:pPr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79" w:rsidRPr="005D0679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A4403C">
        <w:rPr>
          <w:rFonts w:ascii="Times New Roman" w:hAnsi="Times New Roman" w:cs="Times New Roman"/>
          <w:sz w:val="28"/>
          <w:szCs w:val="28"/>
        </w:rPr>
        <w:t>А.Ю. Марьянов</w:t>
      </w:r>
    </w:p>
    <w:p w:rsidR="005D0679" w:rsidRPr="005D0679" w:rsidRDefault="005D0679" w:rsidP="005D06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>«___» ____________________  201</w:t>
      </w:r>
      <w:r w:rsidR="009F6C55">
        <w:rPr>
          <w:rFonts w:ascii="Times New Roman" w:hAnsi="Times New Roman" w:cs="Times New Roman"/>
          <w:sz w:val="28"/>
          <w:szCs w:val="28"/>
        </w:rPr>
        <w:t>9</w:t>
      </w:r>
      <w:r w:rsidRPr="005D0679">
        <w:rPr>
          <w:rFonts w:ascii="Times New Roman" w:hAnsi="Times New Roman" w:cs="Times New Roman"/>
          <w:sz w:val="28"/>
          <w:szCs w:val="28"/>
        </w:rPr>
        <w:t>г.</w:t>
      </w:r>
    </w:p>
    <w:p w:rsidR="005D0679" w:rsidRDefault="005D0679" w:rsidP="0073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679" w:rsidRDefault="005D0679" w:rsidP="0073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129" w:rsidRDefault="007347F3" w:rsidP="00734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7F3">
        <w:rPr>
          <w:rFonts w:ascii="Times New Roman" w:hAnsi="Times New Roman" w:cs="Times New Roman"/>
          <w:sz w:val="28"/>
          <w:szCs w:val="28"/>
        </w:rPr>
        <w:t>Ежегодный план проведения экспертизы  нормативно правовых актов администрации муниципального района Красноярский Самарской области, затрагивающих вопросы  предпринимательской и инвестиционной деятельности, на 20</w:t>
      </w:r>
      <w:r w:rsidR="009F6C55">
        <w:rPr>
          <w:rFonts w:ascii="Times New Roman" w:hAnsi="Times New Roman" w:cs="Times New Roman"/>
          <w:sz w:val="28"/>
          <w:szCs w:val="28"/>
        </w:rPr>
        <w:t>20</w:t>
      </w:r>
      <w:r w:rsidRPr="007347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F3" w:rsidRDefault="007347F3" w:rsidP="007347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7654"/>
        <w:gridCol w:w="3827"/>
        <w:gridCol w:w="2410"/>
      </w:tblGrid>
      <w:tr w:rsidR="007347F3" w:rsidRPr="00D762DF" w:rsidTr="00561079">
        <w:tc>
          <w:tcPr>
            <w:tcW w:w="568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Название, дата принятия и номер нормативно правового акта, подлежащего экспертизе</w:t>
            </w:r>
          </w:p>
        </w:tc>
        <w:tc>
          <w:tcPr>
            <w:tcW w:w="3827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Начало проведения экспертизы (месяц, в котором предполагается проведение экспертизы)</w:t>
            </w:r>
          </w:p>
        </w:tc>
        <w:tc>
          <w:tcPr>
            <w:tcW w:w="2410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Ответственное  должностное лицо</w:t>
            </w:r>
          </w:p>
        </w:tc>
      </w:tr>
      <w:tr w:rsidR="00561079" w:rsidRPr="00D762DF" w:rsidTr="00561079">
        <w:tc>
          <w:tcPr>
            <w:tcW w:w="568" w:type="dxa"/>
          </w:tcPr>
          <w:p w:rsidR="00561079" w:rsidRPr="00D762DF" w:rsidRDefault="00DC54AC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561079" w:rsidRPr="00D762DF" w:rsidRDefault="00561079" w:rsidP="00A211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собственности, а также земельных участков, государственная собственность на которые  не разграничена, </w:t>
            </w:r>
            <w:r w:rsidR="00A211BC" w:rsidRPr="00D762DF">
              <w:rPr>
                <w:rFonts w:ascii="Times New Roman" w:hAnsi="Times New Roman" w:cs="Times New Roman"/>
                <w:sz w:val="24"/>
                <w:szCs w:val="24"/>
              </w:rPr>
              <w:t>на аукционах на территории муниципального района Красноярский Самарской области</w:t>
            </w: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 постановлением Администрации муниципального района Красноярский Самарской области от </w:t>
            </w:r>
            <w:r w:rsidR="00A211BC" w:rsidRPr="00D762DF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211BC" w:rsidRPr="00D762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561079" w:rsidRPr="00D762DF" w:rsidRDefault="00DC54AC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61079" w:rsidRPr="00D762DF" w:rsidRDefault="00561079">
            <w:r w:rsidRPr="00D762DF">
              <w:rPr>
                <w:rFonts w:ascii="Times New Roman" w:hAnsi="Times New Roman" w:cs="Times New Roman"/>
                <w:sz w:val="24"/>
                <w:szCs w:val="24"/>
              </w:rPr>
              <w:t xml:space="preserve">М.О.Скороход </w:t>
            </w:r>
          </w:p>
        </w:tc>
      </w:tr>
      <w:tr w:rsidR="00DD448A" w:rsidRPr="00D762DF" w:rsidTr="00561079">
        <w:tc>
          <w:tcPr>
            <w:tcW w:w="568" w:type="dxa"/>
          </w:tcPr>
          <w:p w:rsidR="00DD448A" w:rsidRPr="00D762DF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D448A" w:rsidRPr="00D762DF" w:rsidRDefault="00DD448A" w:rsidP="00DD4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малого и среднего предпринимательства на территории муниципального района Красноярский Самарской области на 2018-2020 годы"</w:t>
            </w:r>
            <w:r w:rsidR="00D762DF" w:rsidRPr="00D76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постановлением Администрации муниципального района Красноярский Самарской области от 14.02.2018 № 37 с изменениями  </w:t>
            </w:r>
            <w:r w:rsidRPr="00D7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09.07.2018 №190 </w:t>
            </w:r>
          </w:p>
        </w:tc>
        <w:tc>
          <w:tcPr>
            <w:tcW w:w="3827" w:type="dxa"/>
          </w:tcPr>
          <w:p w:rsidR="00DD448A" w:rsidRPr="00D762DF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DD448A" w:rsidRPr="00D762DF" w:rsidRDefault="00DC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</w:p>
        </w:tc>
      </w:tr>
      <w:tr w:rsidR="00561079" w:rsidRPr="00D762DF" w:rsidTr="00561079">
        <w:tc>
          <w:tcPr>
            <w:tcW w:w="568" w:type="dxa"/>
          </w:tcPr>
          <w:p w:rsidR="00561079" w:rsidRPr="00D762DF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4" w:type="dxa"/>
          </w:tcPr>
          <w:p w:rsidR="00561079" w:rsidRPr="00D762DF" w:rsidRDefault="00DD448A" w:rsidP="001C62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 предоставления  в аренду  имущества, находящегося в собственности  муниципального района  Красноярский Самарской области </w:t>
            </w:r>
            <w:r w:rsidR="001C6267" w:rsidRPr="00D762D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включенного в перечень  имущества муниципального района Красноярский Самарской области, свободного от прав третьих лиц (за исключением права хозяйственного  ведения, права оперативного управления, права оперативного управления, в так же  имущественных прав  субъектов малого и среднего </w:t>
            </w:r>
            <w:r w:rsidR="002E2D83" w:rsidRPr="00D762D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="001C6267" w:rsidRPr="00D762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2D83" w:rsidRPr="00D762DF">
              <w:rPr>
                <w:rFonts w:ascii="Times New Roman" w:hAnsi="Times New Roman" w:cs="Times New Roman"/>
                <w:sz w:val="24"/>
                <w:szCs w:val="24"/>
              </w:rPr>
              <w:t>,  в целях предоставления муниципального имущества во владение  и (или) в пользование на долгосрочной основе (в том числе по льготным ставкам  арендной платы) субъектам малого и  среднего предпринимательства и организациям  образующим структуру   поддержки  субъектов малого и среднего предпринимательства, утвержденного Решением Собрания представителей  муниципального района Красноярский Самарской области  от 09.052019 № 24-СП</w:t>
            </w:r>
          </w:p>
        </w:tc>
        <w:tc>
          <w:tcPr>
            <w:tcW w:w="3827" w:type="dxa"/>
          </w:tcPr>
          <w:p w:rsidR="00561079" w:rsidRPr="00D762DF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61079" w:rsidRPr="00D762DF" w:rsidRDefault="00DC54AC"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</w:p>
        </w:tc>
      </w:tr>
      <w:tr w:rsidR="00561079" w:rsidTr="00561079">
        <w:tc>
          <w:tcPr>
            <w:tcW w:w="568" w:type="dxa"/>
          </w:tcPr>
          <w:p w:rsidR="00561079" w:rsidRPr="00D762DF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561079" w:rsidRPr="00D762DF" w:rsidRDefault="002E2D83" w:rsidP="0056107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и обязательного опубликования перечня  имущества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предусмотренного частью 4 статьи 18 Федерального закона  от 24.07.2007 № 209 ФЗ</w:t>
            </w:r>
            <w:r w:rsidR="00D762DF">
              <w:rPr>
                <w:rFonts w:ascii="Times New Roman" w:hAnsi="Times New Roman" w:cs="Times New Roman"/>
                <w:sz w:val="24"/>
                <w:szCs w:val="24"/>
              </w:rPr>
              <w:t xml:space="preserve"> «О развитии малого и среднего </w:t>
            </w: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Российской Федерации» утвержденного Решением Собрания представителей  муниципального района Красноярский Самарской области  от 29.05.2019 № 23-СП</w:t>
            </w:r>
          </w:p>
        </w:tc>
        <w:tc>
          <w:tcPr>
            <w:tcW w:w="3827" w:type="dxa"/>
          </w:tcPr>
          <w:p w:rsidR="00561079" w:rsidRPr="00D762DF" w:rsidRDefault="00DC54AC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61079" w:rsidRDefault="00DC54AC"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</w:p>
        </w:tc>
      </w:tr>
    </w:tbl>
    <w:p w:rsidR="007347F3" w:rsidRDefault="007347F3" w:rsidP="0073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CEC" w:rsidRDefault="00320CEC" w:rsidP="00320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C55" w:rsidRDefault="009F6C55" w:rsidP="00320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C55" w:rsidRDefault="009F6C55" w:rsidP="00320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2DF" w:rsidRPr="00D762DF" w:rsidRDefault="009F6C55" w:rsidP="00E20D2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Скороход М.О</w:t>
      </w:r>
    </w:p>
    <w:sectPr w:rsidR="00D762DF" w:rsidRPr="00D762DF" w:rsidSect="00E20D2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53" w:rsidRDefault="00764353" w:rsidP="005F438F">
      <w:r>
        <w:separator/>
      </w:r>
    </w:p>
  </w:endnote>
  <w:endnote w:type="continuationSeparator" w:id="1">
    <w:p w:rsidR="00764353" w:rsidRDefault="00764353" w:rsidP="005F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53" w:rsidRDefault="00764353" w:rsidP="005F438F">
      <w:r>
        <w:separator/>
      </w:r>
    </w:p>
  </w:footnote>
  <w:footnote w:type="continuationSeparator" w:id="1">
    <w:p w:rsidR="00764353" w:rsidRDefault="00764353" w:rsidP="005F4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8F" w:rsidRPr="005F438F" w:rsidRDefault="005F438F" w:rsidP="005F438F">
    <w:pPr>
      <w:pStyle w:val="a4"/>
      <w:jc w:val="right"/>
      <w:rPr>
        <w:sz w:val="28"/>
        <w:szCs w:val="28"/>
      </w:rPr>
    </w:pPr>
    <w:r w:rsidRPr="005F438F">
      <w:rPr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7F3"/>
    <w:rsid w:val="00006C7D"/>
    <w:rsid w:val="001A4418"/>
    <w:rsid w:val="001B187B"/>
    <w:rsid w:val="001C6267"/>
    <w:rsid w:val="0021352B"/>
    <w:rsid w:val="00214543"/>
    <w:rsid w:val="002968AA"/>
    <w:rsid w:val="002E2D83"/>
    <w:rsid w:val="00320CEC"/>
    <w:rsid w:val="003B503C"/>
    <w:rsid w:val="003C7451"/>
    <w:rsid w:val="00405E1C"/>
    <w:rsid w:val="00561079"/>
    <w:rsid w:val="005735A0"/>
    <w:rsid w:val="005D0679"/>
    <w:rsid w:val="005E6637"/>
    <w:rsid w:val="005F438F"/>
    <w:rsid w:val="006175D5"/>
    <w:rsid w:val="0073331B"/>
    <w:rsid w:val="007347F3"/>
    <w:rsid w:val="007576F1"/>
    <w:rsid w:val="00764353"/>
    <w:rsid w:val="008C4735"/>
    <w:rsid w:val="008D1010"/>
    <w:rsid w:val="00992BCE"/>
    <w:rsid w:val="009F6C55"/>
    <w:rsid w:val="00A211BC"/>
    <w:rsid w:val="00A37129"/>
    <w:rsid w:val="00A4403C"/>
    <w:rsid w:val="00A55324"/>
    <w:rsid w:val="00A93B36"/>
    <w:rsid w:val="00B8134B"/>
    <w:rsid w:val="00C6111B"/>
    <w:rsid w:val="00CC51B7"/>
    <w:rsid w:val="00D762DF"/>
    <w:rsid w:val="00DC54AC"/>
    <w:rsid w:val="00DD448A"/>
    <w:rsid w:val="00E2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CEC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0CEC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F43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438F"/>
  </w:style>
  <w:style w:type="paragraph" w:styleId="a6">
    <w:name w:val="footer"/>
    <w:basedOn w:val="a"/>
    <w:link w:val="a7"/>
    <w:uiPriority w:val="99"/>
    <w:semiHidden/>
    <w:unhideWhenUsed/>
    <w:rsid w:val="005F43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361119920.2</cp:lastModifiedBy>
  <cp:revision>3</cp:revision>
  <cp:lastPrinted>2018-10-16T04:53:00Z</cp:lastPrinted>
  <dcterms:created xsi:type="dcterms:W3CDTF">2019-10-23T04:09:00Z</dcterms:created>
  <dcterms:modified xsi:type="dcterms:W3CDTF">2019-10-23T04:10:00Z</dcterms:modified>
</cp:coreProperties>
</file>