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3BA4" w14:textId="78B457E8" w:rsidR="00A5632C" w:rsidRDefault="00A5632C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5A3CF5">
        <w:rPr>
          <w:noProof/>
        </w:rPr>
        <w:drawing>
          <wp:anchor distT="0" distB="0" distL="114300" distR="114300" simplePos="0" relativeHeight="251659264" behindDoc="0" locked="0" layoutInCell="1" allowOverlap="1" wp14:anchorId="534A1D9E" wp14:editId="52ECA786">
            <wp:simplePos x="0" y="0"/>
            <wp:positionH relativeFrom="column">
              <wp:posOffset>2600325</wp:posOffset>
            </wp:positionH>
            <wp:positionV relativeFrom="paragraph">
              <wp:posOffset>-110490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B7921" w14:textId="374BB521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548246D" w14:textId="0D301F0F" w:rsidR="00D50B00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СЕЛЬСКОГО ПОСЕЛЕНИЯ ХОРОШЕНЬКОЕ</w:t>
      </w:r>
    </w:p>
    <w:p w14:paraId="0A244A29" w14:textId="154B9149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КРАСНОЯРСКИЙ</w:t>
      </w:r>
    </w:p>
    <w:p w14:paraId="5B49AE81" w14:textId="22A0CA6F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14:paraId="17D6D598" w14:textId="7C6640EA"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705B27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5A65F335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5599E262" w14:textId="7D714B6F" w:rsidR="00D50B00" w:rsidRPr="00475084" w:rsidRDefault="00A5632C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о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т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18 июня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20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41</w:t>
      </w:r>
    </w:p>
    <w:p w14:paraId="0B8EA8C4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AED0E8A" w14:textId="11D390CA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предложений о внесении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изменений в Генеральный план </w:t>
      </w:r>
    </w:p>
    <w:p w14:paraId="6BF3F334" w14:textId="5F6E498A" w:rsidR="00D50B00" w:rsidRPr="00831A96" w:rsidRDefault="00D50B00" w:rsidP="00A5632C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Хорошенькое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Красноярский </w:t>
      </w:r>
      <w:bookmarkStart w:id="0" w:name="_GoBack"/>
      <w:bookmarkEnd w:id="0"/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08C5F03B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2C9DAEEC" w14:textId="1F222B0F" w:rsidR="00D50B00" w:rsidRPr="00831A96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75084">
        <w:rPr>
          <w:rFonts w:ascii="Times New Roman" w:eastAsia="MS ??" w:hAnsi="Times New Roman" w:cs="Times New Roman"/>
          <w:sz w:val="28"/>
          <w:szCs w:val="20"/>
          <w:lang w:eastAsia="ru-RU"/>
        </w:rPr>
        <w:t>Хорошенькое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Красноярский 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области, постановляю:</w:t>
      </w:r>
    </w:p>
    <w:p w14:paraId="63FAB324" w14:textId="7029CE6C" w:rsidR="00475084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Хорошенькое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утвержденный решением Собрания представителей сельского поселения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Хорошенькое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от 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11.12.2013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1" w:name="_Hlk43370851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</w:t>
      </w:r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функционального </w:t>
      </w:r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назначения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ориентировочной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площадью</w:t>
      </w:r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45 га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расположенной </w:t>
      </w:r>
      <w:r w:rsidR="0081746B">
        <w:rPr>
          <w:rFonts w:ascii="Times New Roman" w:eastAsia="Times New Roman" w:hAnsi="Times New Roman" w:cs="Times New Roman"/>
          <w:sz w:val="28"/>
          <w:szCs w:val="20"/>
          <w:lang w:eastAsia="ru-RU"/>
        </w:rPr>
        <w:t>юго-восточнее села Кривое Озеро</w:t>
      </w:r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функциональную зону «Зона специального назначения» и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отображения планируемых объектов местного значения в области </w:t>
      </w:r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ритуальных услуг</w:t>
      </w:r>
      <w:bookmarkEnd w:id="1"/>
      <w:r w:rsidR="00DA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="004750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57F244F" w14:textId="31FAEF25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отправлением по адресу: </w:t>
      </w:r>
      <w:r w:rsidR="0081746B" w:rsidRPr="0081746B">
        <w:rPr>
          <w:rFonts w:ascii="Times New Roman" w:eastAsia="Times New Roman" w:hAnsi="Times New Roman" w:cs="Times New Roman"/>
          <w:sz w:val="28"/>
          <w:szCs w:val="28"/>
          <w:lang w:eastAsia="ru-RU"/>
        </w:rPr>
        <w:t>446387, Самарская область, Красноярский район, с.</w:t>
      </w:r>
      <w:r w:rsidR="008174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746B" w:rsidRPr="008174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Хорошенькое, ул. Центральная, 56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59A0C9B5" w14:textId="364FAE5A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Красноярский </w:t>
      </w:r>
      <w:r w:rsidR="00596DB8">
        <w:rPr>
          <w:rFonts w:ascii="Times New Roman" w:eastAsia="MS ??" w:hAnsi="Times New Roman" w:cs="Times New Roman"/>
          <w:sz w:val="28"/>
          <w:szCs w:val="28"/>
          <w:lang w:eastAsia="ru-RU"/>
        </w:rPr>
        <w:t>В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>естник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B977FB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977FB" w:rsidRPr="00B977FB">
        <w:t xml:space="preserve"> 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>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http://kryaradm.ru/ в разделе «Поселения/Сельское поселение Хорошенькое»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08670AE3" w14:textId="5C7B5340"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741949AE" w14:textId="5D353ABC"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092C804A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0AE6292E" w14:textId="08562088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DA1641">
        <w:rPr>
          <w:rFonts w:ascii="Times New Roman" w:eastAsia="MS ??" w:hAnsi="Times New Roman" w:cs="Times New Roman"/>
          <w:sz w:val="28"/>
          <w:szCs w:val="20"/>
          <w:lang w:eastAsia="ru-RU"/>
        </w:rPr>
        <w:t>Хорошенькое</w:t>
      </w:r>
    </w:p>
    <w:p w14:paraId="3AC68E45" w14:textId="48F4A8F8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>Красноярский</w:t>
      </w:r>
    </w:p>
    <w:p w14:paraId="139F96A3" w14:textId="5560AE33" w:rsidR="003C5E09" w:rsidRDefault="00D50B00" w:rsidP="00475084">
      <w:pPr>
        <w:spacing w:after="0" w:line="240" w:lineRule="auto"/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B977FB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B977FB">
        <w:rPr>
          <w:rFonts w:ascii="Times New Roman" w:eastAsia="MS ??" w:hAnsi="Times New Roman" w:cs="Times New Roman"/>
          <w:sz w:val="28"/>
          <w:szCs w:val="20"/>
          <w:lang w:eastAsia="ru-RU"/>
        </w:rPr>
        <w:t>С.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А. </w:t>
      </w:r>
      <w:r w:rsidR="00B977FB">
        <w:rPr>
          <w:rFonts w:ascii="Times New Roman" w:eastAsia="MS ??" w:hAnsi="Times New Roman" w:cs="Times New Roman"/>
          <w:sz w:val="28"/>
          <w:szCs w:val="20"/>
          <w:lang w:eastAsia="ru-RU"/>
        </w:rPr>
        <w:t>Паничкин</w:t>
      </w:r>
    </w:p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11B"/>
    <w:rsid w:val="003C5E09"/>
    <w:rsid w:val="00475084"/>
    <w:rsid w:val="0049611B"/>
    <w:rsid w:val="00596DB8"/>
    <w:rsid w:val="005F08CC"/>
    <w:rsid w:val="0072219A"/>
    <w:rsid w:val="007A079A"/>
    <w:rsid w:val="0081746B"/>
    <w:rsid w:val="00831A96"/>
    <w:rsid w:val="008D1EA4"/>
    <w:rsid w:val="0099135E"/>
    <w:rsid w:val="009F6E76"/>
    <w:rsid w:val="00A5632C"/>
    <w:rsid w:val="00B977FB"/>
    <w:rsid w:val="00BB1F64"/>
    <w:rsid w:val="00BE692B"/>
    <w:rsid w:val="00D2064B"/>
    <w:rsid w:val="00D50B00"/>
    <w:rsid w:val="00DA1641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2E4"/>
  <w15:docId w15:val="{18AAC6E3-13EC-4E8A-BCFA-6612F6E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</cp:lastModifiedBy>
  <cp:revision>9</cp:revision>
  <cp:lastPrinted>2020-06-18T11:32:00Z</cp:lastPrinted>
  <dcterms:created xsi:type="dcterms:W3CDTF">2017-03-28T06:09:00Z</dcterms:created>
  <dcterms:modified xsi:type="dcterms:W3CDTF">2020-06-18T11:32:00Z</dcterms:modified>
</cp:coreProperties>
</file>