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ХОРОШЕНЬКОЕ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КРАСНОЯРСКИЙ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7E0859">
        <w:rPr>
          <w:rFonts w:ascii="Times New Roman" w:hAnsi="Times New Roman"/>
          <w:b/>
          <w:sz w:val="24"/>
          <w:szCs w:val="24"/>
        </w:rPr>
        <w:t>29</w:t>
      </w:r>
      <w:r w:rsidR="008D6475">
        <w:rPr>
          <w:rFonts w:ascii="Times New Roman" w:hAnsi="Times New Roman"/>
          <w:b/>
          <w:sz w:val="24"/>
          <w:szCs w:val="24"/>
        </w:rPr>
        <w:t xml:space="preserve"> августа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5629D8">
        <w:rPr>
          <w:rFonts w:ascii="Times New Roman" w:hAnsi="Times New Roman"/>
          <w:b/>
          <w:sz w:val="24"/>
          <w:szCs w:val="24"/>
        </w:rPr>
        <w:t>8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7E0859">
        <w:rPr>
          <w:rFonts w:ascii="Times New Roman" w:hAnsi="Times New Roman"/>
          <w:b/>
          <w:sz w:val="24"/>
          <w:szCs w:val="24"/>
        </w:rPr>
        <w:t>52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1 </w:t>
      </w:r>
      <w:r w:rsidR="008D6475">
        <w:rPr>
          <w:rFonts w:ascii="Times New Roman" w:hAnsi="Times New Roman"/>
          <w:b/>
          <w:sz w:val="28"/>
          <w:szCs w:val="28"/>
        </w:rPr>
        <w:t>полугодие</w:t>
      </w:r>
      <w:r w:rsidR="001E0F33">
        <w:rPr>
          <w:rFonts w:ascii="Times New Roman" w:hAnsi="Times New Roman"/>
          <w:b/>
          <w:sz w:val="28"/>
          <w:szCs w:val="28"/>
        </w:rPr>
        <w:t xml:space="preserve">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5629D8">
        <w:rPr>
          <w:rFonts w:ascii="Times New Roman" w:hAnsi="Times New Roman"/>
          <w:b/>
          <w:sz w:val="28"/>
          <w:szCs w:val="28"/>
        </w:rPr>
        <w:t>8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</w:t>
      </w:r>
      <w:r w:rsidRPr="002348D3">
        <w:rPr>
          <w:rFonts w:ascii="Times New Roman" w:hAnsi="Times New Roman"/>
          <w:sz w:val="28"/>
          <w:szCs w:val="28"/>
        </w:rPr>
        <w:t>е</w:t>
      </w:r>
      <w:r w:rsidRPr="002348D3">
        <w:rPr>
          <w:rFonts w:ascii="Times New Roman" w:hAnsi="Times New Roman"/>
          <w:sz w:val="28"/>
          <w:szCs w:val="28"/>
        </w:rPr>
        <w:t xml:space="preserve">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сельского поселения Хорошенькое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 xml:space="preserve">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1 </w:t>
      </w:r>
      <w:r w:rsidR="008D6475" w:rsidRPr="008D6475">
        <w:rPr>
          <w:rFonts w:ascii="Times New Roman" w:hAnsi="Times New Roman"/>
          <w:sz w:val="28"/>
          <w:szCs w:val="28"/>
        </w:rPr>
        <w:t>полугодие</w:t>
      </w:r>
      <w:r w:rsidR="001E0F33" w:rsidRPr="001E0F33">
        <w:rPr>
          <w:rFonts w:ascii="Times New Roman" w:hAnsi="Times New Roman"/>
          <w:sz w:val="28"/>
          <w:szCs w:val="28"/>
        </w:rPr>
        <w:t xml:space="preserve"> 201</w:t>
      </w:r>
      <w:r w:rsidR="00EC2AC3">
        <w:rPr>
          <w:rFonts w:ascii="Times New Roman" w:hAnsi="Times New Roman"/>
          <w:sz w:val="28"/>
          <w:szCs w:val="28"/>
        </w:rPr>
        <w:t>8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1 </w:t>
      </w:r>
      <w:r w:rsidR="008D6475" w:rsidRPr="008D6475">
        <w:rPr>
          <w:rFonts w:ascii="Times New Roman" w:hAnsi="Times New Roman"/>
          <w:sz w:val="28"/>
          <w:szCs w:val="28"/>
        </w:rPr>
        <w:t xml:space="preserve">полугодие </w:t>
      </w:r>
      <w:r w:rsidR="001E0F33" w:rsidRPr="001E0F33">
        <w:rPr>
          <w:rFonts w:ascii="Times New Roman" w:hAnsi="Times New Roman"/>
          <w:sz w:val="28"/>
          <w:szCs w:val="28"/>
        </w:rPr>
        <w:t>201</w:t>
      </w:r>
      <w:r w:rsidR="00EC2AC3">
        <w:rPr>
          <w:rFonts w:ascii="Times New Roman" w:hAnsi="Times New Roman"/>
          <w:sz w:val="28"/>
          <w:szCs w:val="28"/>
        </w:rPr>
        <w:t>8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</w:t>
      </w:r>
      <w:r w:rsidR="00083A37" w:rsidRPr="002348D3">
        <w:rPr>
          <w:rFonts w:ascii="Times New Roman" w:hAnsi="Times New Roman"/>
          <w:sz w:val="28"/>
          <w:szCs w:val="28"/>
        </w:rPr>
        <w:t>р</w:t>
      </w:r>
      <w:r w:rsidR="00083A37" w:rsidRPr="002348D3">
        <w:rPr>
          <w:rFonts w:ascii="Times New Roman" w:hAnsi="Times New Roman"/>
          <w:sz w:val="28"/>
          <w:szCs w:val="28"/>
        </w:rPr>
        <w:t>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</w:p>
    <w:p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</w:t>
      </w:r>
    </w:p>
    <w:p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644C9B">
        <w:rPr>
          <w:rFonts w:ascii="Times New Roman" w:hAnsi="Times New Roman"/>
          <w:sz w:val="24"/>
          <w:szCs w:val="24"/>
        </w:rPr>
        <w:t>29</w:t>
      </w:r>
      <w:r w:rsidR="008D6475">
        <w:rPr>
          <w:rFonts w:ascii="Times New Roman" w:hAnsi="Times New Roman"/>
          <w:sz w:val="24"/>
          <w:szCs w:val="24"/>
        </w:rPr>
        <w:t xml:space="preserve"> августа</w:t>
      </w:r>
      <w:r w:rsidR="0051409F" w:rsidRPr="002348D3">
        <w:rPr>
          <w:rFonts w:ascii="Times New Roman" w:hAnsi="Times New Roman"/>
          <w:sz w:val="24"/>
          <w:szCs w:val="24"/>
        </w:rPr>
        <w:t xml:space="preserve"> 201</w:t>
      </w:r>
      <w:r w:rsidR="00EB5D7C">
        <w:rPr>
          <w:rFonts w:ascii="Times New Roman" w:hAnsi="Times New Roman"/>
          <w:sz w:val="24"/>
          <w:szCs w:val="24"/>
        </w:rPr>
        <w:t>8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644C9B">
        <w:rPr>
          <w:rFonts w:ascii="Times New Roman" w:hAnsi="Times New Roman"/>
          <w:sz w:val="24"/>
          <w:szCs w:val="24"/>
        </w:rPr>
        <w:t>52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Хорошенькое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Красноярский Самарской области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083A37" w:rsidRPr="00DC1268">
        <w:rPr>
          <w:rFonts w:ascii="Times New Roman" w:hAnsi="Times New Roman"/>
          <w:b/>
        </w:rPr>
        <w:t xml:space="preserve">1 </w:t>
      </w:r>
      <w:r w:rsidR="008D6475">
        <w:rPr>
          <w:rFonts w:ascii="Times New Roman" w:hAnsi="Times New Roman"/>
          <w:b/>
        </w:rPr>
        <w:t>полугодие</w:t>
      </w:r>
      <w:r w:rsidRPr="00DC1268">
        <w:rPr>
          <w:rFonts w:ascii="Times New Roman" w:hAnsi="Times New Roman"/>
          <w:b/>
        </w:rPr>
        <w:t xml:space="preserve"> 201</w:t>
      </w:r>
      <w:r w:rsidR="00EB5D7C">
        <w:rPr>
          <w:rFonts w:ascii="Times New Roman" w:hAnsi="Times New Roman"/>
          <w:b/>
        </w:rPr>
        <w:t>8</w:t>
      </w:r>
      <w:r w:rsidRPr="00DC1268">
        <w:rPr>
          <w:rFonts w:ascii="Times New Roman" w:hAnsi="Times New Roman"/>
          <w:b/>
        </w:rPr>
        <w:t xml:space="preserve"> года</w:t>
      </w:r>
    </w:p>
    <w:p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         </w:t>
      </w:r>
      <w:r w:rsidRPr="00DC1268">
        <w:rPr>
          <w:rFonts w:ascii="Times New Roman" w:hAnsi="Times New Roman"/>
          <w:b/>
        </w:rPr>
        <w:t xml:space="preserve">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</w:t>
      </w:r>
      <w:r w:rsidRPr="00DC1268">
        <w:rPr>
          <w:rFonts w:ascii="Times New Roman" w:hAnsi="Times New Roman"/>
          <w:b/>
        </w:rPr>
        <w:t>Таблица № 1</w:t>
      </w:r>
    </w:p>
    <w:p w:rsidR="0078196D" w:rsidRP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:rsidR="001A51FB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  <w:r w:rsidRPr="00EB5D7C">
        <w:rPr>
          <w:rFonts w:ascii="Times New Roman" w:hAnsi="Times New Roman"/>
          <w:b/>
          <w:bCs/>
        </w:rPr>
        <w:t>сельского поселения  Хорошенькое</w:t>
      </w:r>
      <w:r w:rsidR="00842B0B">
        <w:rPr>
          <w:rFonts w:ascii="Times New Roman" w:hAnsi="Times New Roman"/>
          <w:b/>
          <w:bCs/>
        </w:rPr>
        <w:t xml:space="preserve">   </w:t>
      </w:r>
    </w:p>
    <w:p w:rsidR="00842B0B" w:rsidRPr="00842B0B" w:rsidRDefault="00842B0B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976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92"/>
        <w:gridCol w:w="5812"/>
        <w:gridCol w:w="851"/>
        <w:gridCol w:w="1009"/>
      </w:tblGrid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B0B" w:rsidRDefault="00842B0B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17F6" w:rsidRPr="00677C37" w:rsidRDefault="00BF17F6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Код бюджетной</w:t>
            </w:r>
          </w:p>
          <w:p w:rsidR="00BF17F6" w:rsidRPr="00677C37" w:rsidRDefault="00BF17F6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Default="00BF17F6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17F6" w:rsidRPr="00677C37" w:rsidRDefault="00BF17F6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Default="00BF17F6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</w:t>
            </w:r>
          </w:p>
          <w:p w:rsidR="00BF17F6" w:rsidRPr="006D7C96" w:rsidRDefault="00BF17F6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на год,</w:t>
            </w:r>
          </w:p>
          <w:p w:rsidR="00BF17F6" w:rsidRPr="006D7C96" w:rsidRDefault="00BF17F6" w:rsidP="00B60D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6D7C96" w:rsidRDefault="00BF17F6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ние за 1 </w:t>
            </w:r>
            <w:r w:rsidRPr="008D6475"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2018</w:t>
            </w: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12 947,7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9 112,0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2 277,2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2 323,5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2 277,2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F64E27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2 323,5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000 103 00000 00 0000 000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1 937,0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950,6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000 103 02230 01 0000 110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723,0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000 103 02240 01 0000 110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000 103 02250 01 0000 110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84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1 321,0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000 103 02260 01 0000 110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е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делению между бюджетами субъектов Российской Федерации и местн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ы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ми бюджетами с учетом установленных дифференцированных нормат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и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- 112,0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- 85,6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000 105 03010 01 1000 000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613,5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529,3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000 105 03010 01 1000 110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613,5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529,3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8 105,0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5 189,4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92,7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7 805,0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5 096,7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000 111 00000 00 0000 000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119,2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000 111 05035 10 0000 120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119,2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2 212,3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1 199,6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2 212,3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1 199,6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000 202 10000 00 0000 151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1 373,4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695,6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000 202 15001 10 0000 151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000 202 15002 10 0000 151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поддержку мер по обеспеч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е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1317,8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667,8</w:t>
            </w:r>
          </w:p>
        </w:tc>
      </w:tr>
      <w:tr w:rsidR="00BF17F6" w:rsidRPr="00BF17F6" w:rsidTr="00842B0B">
        <w:trPr>
          <w:cantSplit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000 202 20000 00 0000 151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ж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бюджетные субсидии)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000 202 29999 10 0000 151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000 202 30000 00 0000 151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000 202 35118 10 0000 151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850 000 00000 00 0000 000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15 160,0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10 311,6</w:t>
            </w:r>
          </w:p>
        </w:tc>
      </w:tr>
    </w:tbl>
    <w:p w:rsidR="001A51FB" w:rsidRDefault="001A51FB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650E" w:rsidRPr="00F04432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F04432">
        <w:rPr>
          <w:rFonts w:ascii="Times New Roman" w:hAnsi="Times New Roman"/>
          <w:b/>
        </w:rPr>
        <w:lastRenderedPageBreak/>
        <w:t>Таблица № 2</w:t>
      </w:r>
    </w:p>
    <w:p w:rsid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4432">
        <w:rPr>
          <w:rFonts w:ascii="Times New Roman" w:hAnsi="Times New Roman"/>
          <w:b/>
          <w:bCs/>
        </w:rPr>
        <w:t>Ведомственная структура ра</w:t>
      </w:r>
      <w:r w:rsidR="00255C7C">
        <w:rPr>
          <w:rFonts w:ascii="Times New Roman" w:hAnsi="Times New Roman"/>
          <w:b/>
          <w:bCs/>
        </w:rPr>
        <w:t>сходов бюджета поселения на 2018</w:t>
      </w:r>
      <w:r w:rsidRPr="00F04432">
        <w:rPr>
          <w:rFonts w:ascii="Times New Roman" w:hAnsi="Times New Roman"/>
          <w:b/>
          <w:bCs/>
        </w:rPr>
        <w:t xml:space="preserve"> год</w:t>
      </w:r>
    </w:p>
    <w:p w:rsidR="00B60DF1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853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5"/>
        <w:gridCol w:w="5629"/>
        <w:gridCol w:w="326"/>
        <w:gridCol w:w="283"/>
        <w:gridCol w:w="992"/>
        <w:gridCol w:w="426"/>
        <w:gridCol w:w="850"/>
        <w:gridCol w:w="992"/>
      </w:tblGrid>
      <w:tr w:rsidR="00B60DF1" w:rsidRPr="00B60DF1" w:rsidTr="00B60DF1">
        <w:trPr>
          <w:cantSplit/>
          <w:trHeight w:val="1134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Вид ра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:rsidR="00B60DF1" w:rsidRPr="00B60DF1" w:rsidRDefault="00B60DF1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B60DF1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ние за 1 полугодие 2018 года, (тыс. руб.)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 Хорошенькое муниципальн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го района Красноярский Самарской области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1 693,9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383,2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383,2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383,2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3 173,4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1 184,1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3 173,4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1 184,1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891,2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и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806FBF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806FBF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806FBF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98,9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4F063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60DF1">
              <w:rPr>
                <w:rFonts w:ascii="Times New Roman" w:hAnsi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265,7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265,7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н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2 630,0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1 186,2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2 214,0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1 186,2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2 214,0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1 186,2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2 214,0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1 186,2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3 405,6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2 161,1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3 405,6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2 161,1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3 405,6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2 161,1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и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3 405,6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2 161,1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и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2 480,8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2 480,8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2 480,8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2 480,8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E15628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127,7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E15628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н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E15628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и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E15628" w:rsidP="000A0F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17,9</w:t>
            </w:r>
          </w:p>
        </w:tc>
      </w:tr>
      <w:tr w:rsidR="000A0F46" w:rsidRPr="00B60DF1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46" w:rsidRPr="000A0F46" w:rsidRDefault="000A0F46" w:rsidP="000A0F46">
            <w:pPr>
              <w:spacing w:after="0"/>
              <w:jc w:val="right"/>
            </w:pPr>
            <w:r w:rsidRPr="000A0F46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</w:tr>
      <w:tr w:rsidR="000A0F46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46" w:rsidRPr="000A0F46" w:rsidRDefault="000A0F46" w:rsidP="000A0F46">
            <w:pPr>
              <w:spacing w:after="0"/>
              <w:jc w:val="right"/>
            </w:pPr>
            <w:r w:rsidRPr="000A0F46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</w:tr>
      <w:tr w:rsidR="000A0F46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46" w:rsidRPr="00B60DF1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46" w:rsidRPr="000A0F46" w:rsidRDefault="000A0F46" w:rsidP="000A0F46">
            <w:pPr>
              <w:spacing w:after="0"/>
              <w:jc w:val="right"/>
            </w:pPr>
            <w:r w:rsidRPr="000A0F46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</w:tr>
      <w:tr w:rsidR="00B60DF1" w:rsidRPr="00B60DF1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B60DF1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16 460,0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B60DF1" w:rsidRDefault="00E15628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8 149,3</w:t>
            </w:r>
          </w:p>
        </w:tc>
      </w:tr>
    </w:tbl>
    <w:p w:rsidR="00B60DF1" w:rsidRPr="00F04432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04432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p w:rsidR="00B60DF1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p w:rsidR="00B60DF1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p w:rsidR="00B60DF1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p w:rsidR="00B60DF1" w:rsidRPr="00F04432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p w:rsidR="00F04432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631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631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631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631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631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631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631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631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432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Pr="00F04432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A2961" w:rsidRPr="00255C7C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5C7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Pr="00255C7C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255C7C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7C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7C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255C7C">
        <w:rPr>
          <w:rFonts w:ascii="Times New Roman" w:hAnsi="Times New Roman"/>
          <w:b/>
          <w:bCs/>
          <w:sz w:val="24"/>
          <w:szCs w:val="24"/>
        </w:rPr>
        <w:t>о</w:t>
      </w:r>
      <w:r w:rsidRPr="00255C7C">
        <w:rPr>
          <w:rFonts w:ascii="Times New Roman" w:hAnsi="Times New Roman"/>
          <w:b/>
          <w:bCs/>
          <w:sz w:val="24"/>
          <w:szCs w:val="24"/>
        </w:rPr>
        <w:t>граммным направлениям деятельности), группам и подгруппам видов расходов классификации ра</w:t>
      </w:r>
      <w:r w:rsidR="00B86FC6" w:rsidRPr="00255C7C">
        <w:rPr>
          <w:rFonts w:ascii="Times New Roman" w:hAnsi="Times New Roman"/>
          <w:b/>
          <w:bCs/>
          <w:sz w:val="24"/>
          <w:szCs w:val="24"/>
        </w:rPr>
        <w:t>сходов бюджета поселения на 2018</w:t>
      </w:r>
      <w:r w:rsidRPr="00255C7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894772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29"/>
        <w:gridCol w:w="326"/>
        <w:gridCol w:w="283"/>
        <w:gridCol w:w="992"/>
        <w:gridCol w:w="426"/>
        <w:gridCol w:w="850"/>
        <w:gridCol w:w="992"/>
      </w:tblGrid>
      <w:tr w:rsidR="00255C7C" w:rsidRPr="00B60DF1" w:rsidTr="00255C7C">
        <w:trPr>
          <w:cantSplit/>
          <w:trHeight w:val="1134"/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раздела, подраздела, целевой статьи, в</w:t>
            </w: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да расходов классификации расходов бюджета посел</w:t>
            </w: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Вид ра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:rsidR="00255C7C" w:rsidRPr="00B60DF1" w:rsidRDefault="00255C7C" w:rsidP="0005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ние за 1 полугодие 2018 года, (тыс. руб.)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1 693,9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383,2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383,2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383,2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3 173,4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1 184,1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3 173,4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1 184,1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891,2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и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98,9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60DF1">
              <w:rPr>
                <w:rFonts w:ascii="Times New Roman" w:hAnsi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265,7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265,7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н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2 630,0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1 186,2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2 214,0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1 186,2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2 214,0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1 186,2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2 214,0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1 186,2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3 405,6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2 161,1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3 405,6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2 161,1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3 405,6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2 161,1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и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3 405,6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2 161,1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и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2 480,8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2 480,8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2 480,8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2 480,8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127,7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н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и</w:t>
            </w:r>
            <w:r w:rsidRPr="00B60DF1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17,9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0A0F46" w:rsidRDefault="00255C7C" w:rsidP="00051316">
            <w:pPr>
              <w:spacing w:after="0"/>
              <w:jc w:val="right"/>
            </w:pPr>
            <w:r w:rsidRPr="000A0F46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0A0F46" w:rsidRDefault="00255C7C" w:rsidP="00051316">
            <w:pPr>
              <w:spacing w:after="0"/>
              <w:jc w:val="right"/>
            </w:pPr>
            <w:r w:rsidRPr="000A0F46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DF1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0A0F46" w:rsidRDefault="00255C7C" w:rsidP="00051316">
            <w:pPr>
              <w:spacing w:after="0"/>
              <w:jc w:val="right"/>
            </w:pPr>
            <w:r w:rsidRPr="000A0F46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</w:tr>
      <w:tr w:rsidR="00255C7C" w:rsidRPr="00B60DF1" w:rsidTr="00255C7C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0DF1">
              <w:rPr>
                <w:rFonts w:ascii="Times New Roman" w:hAnsi="Times New Roman"/>
                <w:b/>
                <w:sz w:val="18"/>
                <w:szCs w:val="18"/>
              </w:rPr>
              <w:t>16 460,0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C" w:rsidRPr="00B60DF1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8 149,3</w:t>
            </w:r>
          </w:p>
        </w:tc>
      </w:tr>
    </w:tbl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Pr="00B86FC6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128" w:rsidRPr="00EB5D7C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4772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894772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894772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894772">
        <w:rPr>
          <w:rFonts w:ascii="Times New Roman" w:hAnsi="Times New Roman"/>
          <w:b/>
          <w:bCs/>
          <w:sz w:val="28"/>
          <w:szCs w:val="28"/>
        </w:rPr>
        <w:t>фицита бюджета поселения на 2018</w:t>
      </w:r>
      <w:r w:rsidRPr="0089477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702D3" w:rsidRPr="00EB5D7C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2410"/>
        <w:gridCol w:w="3402"/>
        <w:gridCol w:w="1701"/>
        <w:gridCol w:w="1417"/>
      </w:tblGrid>
      <w:tr w:rsidR="001702D3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1702D3" w:rsidRPr="00894772" w:rsidRDefault="00F64E2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адм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нис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источника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точника финансирования дефицита бюджета, кода классификации операций сектора  муниципального управления, относящихся к источникам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:rsidR="001702D3" w:rsidRPr="00894772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на год,</w:t>
            </w:r>
          </w:p>
          <w:p w:rsidR="001702D3" w:rsidRPr="00894772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D" w:rsidRDefault="00F64E2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r w:rsidR="001702D3"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1 </w:t>
            </w:r>
            <w:r w:rsidR="008D6475" w:rsidRPr="008D6475">
              <w:rPr>
                <w:rFonts w:ascii="Times New Roman" w:hAnsi="Times New Roman"/>
                <w:b/>
                <w:bCs/>
                <w:sz w:val="24"/>
                <w:szCs w:val="24"/>
              </w:rPr>
              <w:t>пол</w:t>
            </w:r>
            <w:r w:rsidR="008D6475" w:rsidRPr="008D6475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8D6475" w:rsidRPr="008D6475">
              <w:rPr>
                <w:rFonts w:ascii="Times New Roman" w:hAnsi="Times New Roman"/>
                <w:b/>
                <w:bCs/>
                <w:sz w:val="24"/>
                <w:szCs w:val="24"/>
              </w:rPr>
              <w:t>годие</w:t>
            </w:r>
          </w:p>
          <w:p w:rsidR="001702D3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1702D3"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года, (тыс. руб.)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Источники внутреннего ф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нансирования дефицита бю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D11FDD" w:rsidRDefault="00255C7C" w:rsidP="0005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</w:t>
            </w:r>
            <w:r w:rsidRPr="00D11F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D11FDD" w:rsidRDefault="008752BF" w:rsidP="0005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5C7C">
              <w:rPr>
                <w:rFonts w:ascii="Times New Roman" w:hAnsi="Times New Roman"/>
                <w:sz w:val="24"/>
                <w:szCs w:val="24"/>
              </w:rPr>
              <w:t>2 162,3</w:t>
            </w:r>
          </w:p>
        </w:tc>
      </w:tr>
      <w:tr w:rsidR="001702D3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D11FDD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</w:t>
            </w:r>
            <w:r w:rsidR="00894772" w:rsidRPr="00D11F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D11FDD" w:rsidRDefault="008752BF" w:rsidP="00D1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5C7C">
              <w:rPr>
                <w:rFonts w:ascii="Times New Roman" w:hAnsi="Times New Roman"/>
                <w:sz w:val="24"/>
                <w:szCs w:val="24"/>
              </w:rPr>
              <w:t>2 162,3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255C7C" w:rsidP="0005131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15 160,0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255C7C" w:rsidP="0005131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10 311,6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255C7C" w:rsidP="0005131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15 160,0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255C7C" w:rsidP="0005131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10 311,6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255C7C" w:rsidP="0005131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15 160,0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255C7C" w:rsidP="0005131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10 311,6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255C7C" w:rsidP="0005131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15 160,0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255C7C" w:rsidP="0005131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10 311,6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C7C">
              <w:rPr>
                <w:rFonts w:ascii="Times New Roman" w:hAnsi="Times New Roman"/>
                <w:sz w:val="24"/>
                <w:szCs w:val="24"/>
              </w:rPr>
              <w:t>16 460,0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C7C">
              <w:rPr>
                <w:rFonts w:ascii="Times New Roman" w:hAnsi="Times New Roman"/>
                <w:sz w:val="24"/>
                <w:szCs w:val="24"/>
              </w:rPr>
              <w:t>8 149,3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C7C">
              <w:rPr>
                <w:rFonts w:ascii="Times New Roman" w:hAnsi="Times New Roman"/>
                <w:sz w:val="24"/>
                <w:szCs w:val="24"/>
              </w:rPr>
              <w:t>16 460,0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C7C">
              <w:rPr>
                <w:rFonts w:ascii="Times New Roman" w:hAnsi="Times New Roman"/>
                <w:sz w:val="24"/>
                <w:szCs w:val="24"/>
              </w:rPr>
              <w:t>8 149,3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C7C">
              <w:rPr>
                <w:rFonts w:ascii="Times New Roman" w:hAnsi="Times New Roman"/>
                <w:sz w:val="24"/>
                <w:szCs w:val="24"/>
              </w:rPr>
              <w:t>16 460,0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C7C">
              <w:rPr>
                <w:rFonts w:ascii="Times New Roman" w:hAnsi="Times New Roman"/>
                <w:sz w:val="24"/>
                <w:szCs w:val="24"/>
              </w:rPr>
              <w:t>8 149,3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C7C">
              <w:rPr>
                <w:rFonts w:ascii="Times New Roman" w:hAnsi="Times New Roman"/>
                <w:sz w:val="24"/>
                <w:szCs w:val="24"/>
              </w:rPr>
              <w:t>16 460,0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255C7C" w:rsidP="0005131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C7C">
              <w:rPr>
                <w:rFonts w:ascii="Times New Roman" w:hAnsi="Times New Roman"/>
                <w:sz w:val="24"/>
                <w:szCs w:val="24"/>
              </w:rPr>
              <w:t>8 149,3</w:t>
            </w:r>
          </w:p>
        </w:tc>
      </w:tr>
    </w:tbl>
    <w:p w:rsidR="001702D3" w:rsidRPr="00EB5D7C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702D3" w:rsidRPr="00EB5D7C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Pr="00EB5D7C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A2961" w:rsidRPr="00EB5D7C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D11FDD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Pr="00D11FDD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11FDD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Pr="00EB5D7C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D46F6" w:rsidRPr="00EB5D7C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EB5D7C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D11FDD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D11FDD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D11FDD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D11FDD">
        <w:rPr>
          <w:rFonts w:ascii="Times New Roman" w:hAnsi="Times New Roman"/>
          <w:b/>
          <w:sz w:val="28"/>
          <w:szCs w:val="28"/>
        </w:rPr>
        <w:t>ь</w:t>
      </w:r>
      <w:r w:rsidR="002D46F6" w:rsidRPr="00D11FDD">
        <w:rPr>
          <w:rFonts w:ascii="Times New Roman" w:hAnsi="Times New Roman"/>
          <w:b/>
          <w:sz w:val="28"/>
          <w:szCs w:val="28"/>
        </w:rPr>
        <w:t>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2D46F6" w:rsidRPr="00D11FDD" w:rsidRDefault="0023704E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1</w:t>
      </w:r>
      <w:r w:rsidR="008D6475" w:rsidRPr="008D6475">
        <w:t xml:space="preserve"> </w:t>
      </w:r>
      <w:r w:rsidR="008D6475" w:rsidRPr="008D6475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EC06F7" w:rsidRPr="00D11FDD">
        <w:rPr>
          <w:rFonts w:ascii="Times New Roman" w:hAnsi="Times New Roman"/>
          <w:b/>
          <w:sz w:val="28"/>
          <w:szCs w:val="28"/>
        </w:rPr>
        <w:t>201</w:t>
      </w:r>
      <w:r w:rsidR="00D11FDD">
        <w:rPr>
          <w:rFonts w:ascii="Times New Roman" w:hAnsi="Times New Roman"/>
          <w:b/>
          <w:sz w:val="28"/>
          <w:szCs w:val="28"/>
        </w:rPr>
        <w:t>8</w:t>
      </w:r>
      <w:r w:rsidR="002D46F6" w:rsidRPr="00D11FD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EB5D7C" w:rsidRDefault="002D46F6" w:rsidP="002D46F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2D46F6" w:rsidRPr="00EB5D7C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840E90">
              <w:rPr>
                <w:rFonts w:ascii="Times New Roman" w:hAnsi="Times New Roman"/>
                <w:sz w:val="28"/>
                <w:szCs w:val="28"/>
              </w:rPr>
              <w:t>7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.201</w:t>
            </w:r>
            <w:r w:rsidR="00D11FDD" w:rsidRPr="00D11FDD">
              <w:rPr>
                <w:rFonts w:ascii="Times New Roman" w:hAnsi="Times New Roman"/>
                <w:sz w:val="28"/>
                <w:szCs w:val="28"/>
              </w:rPr>
              <w:t>8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D11FDD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3704E" w:rsidRPr="00D11FD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D6475" w:rsidRPr="008D6475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2348D3" w:rsidRPr="00D11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D11FDD">
              <w:rPr>
                <w:rFonts w:ascii="Times New Roman" w:hAnsi="Times New Roman"/>
                <w:sz w:val="28"/>
                <w:szCs w:val="28"/>
              </w:rPr>
              <w:t>201</w:t>
            </w:r>
            <w:r w:rsidR="00D11FDD" w:rsidRPr="00D11FDD">
              <w:rPr>
                <w:rFonts w:ascii="Times New Roman" w:hAnsi="Times New Roman"/>
                <w:sz w:val="28"/>
                <w:szCs w:val="28"/>
              </w:rPr>
              <w:t>8</w:t>
            </w:r>
            <w:r w:rsidR="002D46F6"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D11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EB5D7C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2D46F6" w:rsidRP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D11FDD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D11FDD" w:rsidRDefault="001A51FB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627,7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1F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D11FDD" w:rsidRDefault="001A51FB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627,7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D46F6"/>
    <w:rsid w:val="00001026"/>
    <w:rsid w:val="0000108C"/>
    <w:rsid w:val="000030E3"/>
    <w:rsid w:val="000068DE"/>
    <w:rsid w:val="000119E3"/>
    <w:rsid w:val="000362EB"/>
    <w:rsid w:val="000432D3"/>
    <w:rsid w:val="000542ED"/>
    <w:rsid w:val="0006199D"/>
    <w:rsid w:val="0006687B"/>
    <w:rsid w:val="000753F5"/>
    <w:rsid w:val="00076154"/>
    <w:rsid w:val="00083A37"/>
    <w:rsid w:val="0008746F"/>
    <w:rsid w:val="000A0F46"/>
    <w:rsid w:val="000A61D4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A51FB"/>
    <w:rsid w:val="001B5601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55C7C"/>
    <w:rsid w:val="0027026F"/>
    <w:rsid w:val="00276021"/>
    <w:rsid w:val="00286622"/>
    <w:rsid w:val="002A2961"/>
    <w:rsid w:val="002A40F9"/>
    <w:rsid w:val="002A5A6D"/>
    <w:rsid w:val="002B3D8E"/>
    <w:rsid w:val="002C45D4"/>
    <w:rsid w:val="002D46F6"/>
    <w:rsid w:val="002D71AF"/>
    <w:rsid w:val="002E1242"/>
    <w:rsid w:val="002E51C1"/>
    <w:rsid w:val="002E5643"/>
    <w:rsid w:val="003077DC"/>
    <w:rsid w:val="00321953"/>
    <w:rsid w:val="003254EE"/>
    <w:rsid w:val="003275DE"/>
    <w:rsid w:val="00340FD0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F0280"/>
    <w:rsid w:val="003F0A43"/>
    <w:rsid w:val="003F2F7C"/>
    <w:rsid w:val="003F4D64"/>
    <w:rsid w:val="00406A41"/>
    <w:rsid w:val="00417959"/>
    <w:rsid w:val="00425EF6"/>
    <w:rsid w:val="00440077"/>
    <w:rsid w:val="004422BF"/>
    <w:rsid w:val="00455AF6"/>
    <w:rsid w:val="0048225F"/>
    <w:rsid w:val="004853D1"/>
    <w:rsid w:val="00486065"/>
    <w:rsid w:val="0049046B"/>
    <w:rsid w:val="004B332B"/>
    <w:rsid w:val="004D5B63"/>
    <w:rsid w:val="004E1DC6"/>
    <w:rsid w:val="004F0631"/>
    <w:rsid w:val="004F74DE"/>
    <w:rsid w:val="00504D11"/>
    <w:rsid w:val="00507CA5"/>
    <w:rsid w:val="00511D25"/>
    <w:rsid w:val="0051409F"/>
    <w:rsid w:val="00525993"/>
    <w:rsid w:val="00544771"/>
    <w:rsid w:val="00553D0D"/>
    <w:rsid w:val="00556B48"/>
    <w:rsid w:val="00561BBA"/>
    <w:rsid w:val="005629D8"/>
    <w:rsid w:val="0059220C"/>
    <w:rsid w:val="005A230A"/>
    <w:rsid w:val="005A28C7"/>
    <w:rsid w:val="005A5308"/>
    <w:rsid w:val="005B1841"/>
    <w:rsid w:val="005B6FA0"/>
    <w:rsid w:val="005E39B0"/>
    <w:rsid w:val="005E5A36"/>
    <w:rsid w:val="00611350"/>
    <w:rsid w:val="0061624C"/>
    <w:rsid w:val="00624C4C"/>
    <w:rsid w:val="00626809"/>
    <w:rsid w:val="00644C9B"/>
    <w:rsid w:val="00650A5A"/>
    <w:rsid w:val="00676254"/>
    <w:rsid w:val="00677C37"/>
    <w:rsid w:val="0069268F"/>
    <w:rsid w:val="006B3F88"/>
    <w:rsid w:val="006C172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57C6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D46B7"/>
    <w:rsid w:val="007E0859"/>
    <w:rsid w:val="007F25A7"/>
    <w:rsid w:val="007F5F15"/>
    <w:rsid w:val="00806FBF"/>
    <w:rsid w:val="00822361"/>
    <w:rsid w:val="0083245C"/>
    <w:rsid w:val="00840E90"/>
    <w:rsid w:val="00842B0B"/>
    <w:rsid w:val="008431C0"/>
    <w:rsid w:val="00845ABB"/>
    <w:rsid w:val="00862D8E"/>
    <w:rsid w:val="008633C3"/>
    <w:rsid w:val="00864B8E"/>
    <w:rsid w:val="008752BF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D6475"/>
    <w:rsid w:val="008D6D05"/>
    <w:rsid w:val="008E0085"/>
    <w:rsid w:val="009038A2"/>
    <w:rsid w:val="00914FC4"/>
    <w:rsid w:val="00915565"/>
    <w:rsid w:val="009255FF"/>
    <w:rsid w:val="009425A5"/>
    <w:rsid w:val="0094522D"/>
    <w:rsid w:val="00962634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1372B"/>
    <w:rsid w:val="00A27466"/>
    <w:rsid w:val="00A55B58"/>
    <w:rsid w:val="00A608A8"/>
    <w:rsid w:val="00A63A08"/>
    <w:rsid w:val="00A67709"/>
    <w:rsid w:val="00A7650E"/>
    <w:rsid w:val="00A84456"/>
    <w:rsid w:val="00A937B3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60DF1"/>
    <w:rsid w:val="00B8049D"/>
    <w:rsid w:val="00B86FC6"/>
    <w:rsid w:val="00B8765C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BF17F6"/>
    <w:rsid w:val="00C148FA"/>
    <w:rsid w:val="00C172CE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29D1"/>
    <w:rsid w:val="00CE50B3"/>
    <w:rsid w:val="00CE7DA2"/>
    <w:rsid w:val="00D11FDD"/>
    <w:rsid w:val="00D145A4"/>
    <w:rsid w:val="00D175AD"/>
    <w:rsid w:val="00D202F1"/>
    <w:rsid w:val="00D271BE"/>
    <w:rsid w:val="00D3501C"/>
    <w:rsid w:val="00D60EF4"/>
    <w:rsid w:val="00D767AB"/>
    <w:rsid w:val="00D91B86"/>
    <w:rsid w:val="00DA48CD"/>
    <w:rsid w:val="00DC1268"/>
    <w:rsid w:val="00DC7A54"/>
    <w:rsid w:val="00DE509C"/>
    <w:rsid w:val="00DF3D5C"/>
    <w:rsid w:val="00E15628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749D"/>
    <w:rsid w:val="00EA1D69"/>
    <w:rsid w:val="00EB5D7C"/>
    <w:rsid w:val="00EC06F7"/>
    <w:rsid w:val="00EC2AC3"/>
    <w:rsid w:val="00ED2651"/>
    <w:rsid w:val="00EE59FB"/>
    <w:rsid w:val="00EF15F6"/>
    <w:rsid w:val="00F04432"/>
    <w:rsid w:val="00F07C2B"/>
    <w:rsid w:val="00F24BA8"/>
    <w:rsid w:val="00F30C8E"/>
    <w:rsid w:val="00F448E8"/>
    <w:rsid w:val="00F56401"/>
    <w:rsid w:val="00F64C5F"/>
    <w:rsid w:val="00F64E27"/>
    <w:rsid w:val="00F8022F"/>
    <w:rsid w:val="00F818AC"/>
    <w:rsid w:val="00F87C1E"/>
    <w:rsid w:val="00FA31A0"/>
    <w:rsid w:val="00FA63A1"/>
    <w:rsid w:val="00FB7A37"/>
    <w:rsid w:val="00FE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A0D7D-E5F0-427D-B803-4D7492F1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9772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112</cp:revision>
  <cp:lastPrinted>2018-08-28T11:59:00Z</cp:lastPrinted>
  <dcterms:created xsi:type="dcterms:W3CDTF">2013-06-18T04:57:00Z</dcterms:created>
  <dcterms:modified xsi:type="dcterms:W3CDTF">2018-08-28T12:02:00Z</dcterms:modified>
</cp:coreProperties>
</file>