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0" w:rsidRPr="003826B0" w:rsidRDefault="001074EC" w:rsidP="003826B0">
      <w:pPr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3826B0" w:rsidRPr="003826B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</w:t>
      </w:r>
      <w:r w:rsidR="003826B0" w:rsidRPr="003826B0">
        <w:rPr>
          <w:rFonts w:ascii="Times New Roman" w:eastAsia="Times New Roman" w:hAnsi="Times New Roman" w:cs="Times New Roman"/>
          <w:lang w:eastAsia="ru-RU"/>
        </w:rPr>
        <w:t>Таблица 6</w:t>
      </w:r>
    </w:p>
    <w:p w:rsidR="003826B0" w:rsidRPr="003826B0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Сведения </w:t>
      </w:r>
    </w:p>
    <w:p w:rsidR="003826B0" w:rsidRPr="003826B0" w:rsidRDefault="003826B0" w:rsidP="003826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proofErr w:type="gramStart"/>
      <w:r w:rsidRPr="003826B0">
        <w:rPr>
          <w:rFonts w:ascii="Times New Roman" w:eastAsia="Times New Roman" w:hAnsi="Times New Roman" w:cs="Times New Roman"/>
          <w:b/>
          <w:lang w:eastAsia="ru-RU"/>
        </w:rPr>
        <w:t>Старая</w:t>
      </w:r>
      <w:proofErr w:type="gramEnd"/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826B0">
        <w:rPr>
          <w:rFonts w:ascii="Times New Roman" w:eastAsia="Times New Roman" w:hAnsi="Times New Roman" w:cs="Times New Roman"/>
          <w:b/>
          <w:lang w:eastAsia="ru-RU"/>
        </w:rPr>
        <w:t>Бинарадка</w:t>
      </w:r>
      <w:proofErr w:type="spellEnd"/>
      <w:r w:rsidRPr="003826B0">
        <w:rPr>
          <w:rFonts w:ascii="Times New Roman" w:eastAsia="Times New Roman" w:hAnsi="Times New Roman" w:cs="Times New Roman"/>
          <w:b/>
          <w:lang w:eastAsia="ru-RU"/>
        </w:rPr>
        <w:t xml:space="preserve"> за 1 квартал 202</w:t>
      </w:r>
      <w:r w:rsidR="007F4E91">
        <w:rPr>
          <w:rFonts w:ascii="Times New Roman" w:eastAsia="Times New Roman" w:hAnsi="Times New Roman" w:cs="Times New Roman"/>
          <w:b/>
          <w:lang w:eastAsia="ru-RU"/>
        </w:rPr>
        <w:t>4</w:t>
      </w:r>
      <w:r w:rsidRPr="003826B0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3826B0" w:rsidRPr="003826B0" w:rsidRDefault="003826B0" w:rsidP="00382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826B0" w:rsidRPr="003826B0" w:rsidTr="003826B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6B0">
              <w:rPr>
                <w:rFonts w:ascii="Times New Roman" w:eastAsia="Times New Roman" w:hAnsi="Times New Roman" w:cs="Times New Roman"/>
                <w:b/>
              </w:rPr>
              <w:t>Численность муниципальных служащих</w:t>
            </w: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6B0">
              <w:rPr>
                <w:rFonts w:ascii="Times New Roman" w:eastAsia="Times New Roman" w:hAnsi="Times New Roman" w:cs="Times New Roman"/>
                <w:b/>
              </w:rPr>
              <w:t>Денежное содержание</w:t>
            </w:r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6B0">
              <w:rPr>
                <w:rFonts w:ascii="Times New Roman" w:eastAsia="Times New Roman" w:hAnsi="Times New Roman" w:cs="Times New Roman"/>
                <w:b/>
              </w:rPr>
              <w:t xml:space="preserve"> (тыс. руб.)</w:t>
            </w:r>
          </w:p>
        </w:tc>
      </w:tr>
      <w:tr w:rsidR="003826B0" w:rsidRPr="003826B0" w:rsidTr="003826B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0" w:rsidRPr="003826B0" w:rsidRDefault="00300176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  <w:bookmarkStart w:id="0" w:name="_GoBack"/>
            <w:bookmarkEnd w:id="0"/>
          </w:p>
          <w:p w:rsidR="003826B0" w:rsidRPr="003826B0" w:rsidRDefault="003826B0" w:rsidP="00382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3826B0" w:rsidRPr="003826B0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826B0" w:rsidRPr="0038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8"/>
    <w:rsid w:val="001074EC"/>
    <w:rsid w:val="00300176"/>
    <w:rsid w:val="003826B0"/>
    <w:rsid w:val="006479DD"/>
    <w:rsid w:val="00665D23"/>
    <w:rsid w:val="007F4E91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8</cp:revision>
  <dcterms:created xsi:type="dcterms:W3CDTF">2023-04-26T04:47:00Z</dcterms:created>
  <dcterms:modified xsi:type="dcterms:W3CDTF">2024-04-03T09:53:00Z</dcterms:modified>
</cp:coreProperties>
</file>